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4" w:rsidRDefault="002D229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</w:t>
      </w:r>
      <w:r w:rsidR="00F653F8">
        <w:rPr>
          <w:rFonts w:ascii="方正小标宋简体" w:eastAsia="方正小标宋简体" w:hAnsi="宋体" w:cs="宋体" w:hint="eastAsia"/>
          <w:bCs/>
          <w:sz w:val="32"/>
          <w:szCs w:val="32"/>
        </w:rPr>
        <w:t>7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</w:t>
      </w:r>
      <w:r w:rsidR="00F653F8">
        <w:rPr>
          <w:rFonts w:ascii="方正小标宋简体" w:eastAsia="方正小标宋简体" w:hAnsi="宋体" w:cs="宋体" w:hint="eastAsia"/>
          <w:bCs/>
          <w:sz w:val="32"/>
          <w:szCs w:val="32"/>
        </w:rPr>
        <w:t>8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</w:t>
      </w:r>
      <w:r w:rsidR="002B3185">
        <w:rPr>
          <w:rFonts w:ascii="方正小标宋简体" w:eastAsia="方正小标宋简体" w:hAnsi="宋体" w:cs="宋体" w:hint="eastAsia"/>
          <w:bCs/>
          <w:sz w:val="32"/>
          <w:szCs w:val="32"/>
        </w:rPr>
        <w:t>越战老兵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励志奖学金申请审批表</w:t>
      </w:r>
    </w:p>
    <w:p w:rsidR="00CA44A4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828"/>
        <w:gridCol w:w="764"/>
        <w:gridCol w:w="267"/>
        <w:gridCol w:w="762"/>
        <w:gridCol w:w="829"/>
        <w:gridCol w:w="690"/>
        <w:gridCol w:w="966"/>
        <w:gridCol w:w="1104"/>
        <w:gridCol w:w="1242"/>
        <w:gridCol w:w="1653"/>
      </w:tblGrid>
      <w:tr w:rsidR="00BB14CD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66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04" w:type="dxa"/>
            <w:vAlign w:val="center"/>
          </w:tcPr>
          <w:p w:rsidR="00BB14CD" w:rsidRDefault="00BB14CD" w:rsidP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53" w:type="dxa"/>
            <w:vAlign w:val="center"/>
          </w:tcPr>
          <w:p w:rsidR="00BB14CD" w:rsidRDefault="00BB14CD" w:rsidP="002B318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2917DA">
        <w:trPr>
          <w:trHeight w:hRule="exact" w:val="909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21" w:type="dxa"/>
            <w:gridSpan w:val="4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069" w:type="dxa"/>
            <w:gridSpan w:val="2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7511" w:type="dxa"/>
            <w:gridSpan w:val="8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450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654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□一般困难   □困难 </w:t>
            </w:r>
            <w:r w:rsidR="000F7E1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□</w:t>
            </w:r>
            <w:r w:rsidR="00965839">
              <w:rPr>
                <w:rFonts w:ascii="宋体" w:eastAsia="宋体" w:hAnsi="宋体" w:hint="eastAsia"/>
                <w:sz w:val="24"/>
              </w:rPr>
              <w:t>特别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困难</w:t>
            </w:r>
          </w:p>
        </w:tc>
      </w:tr>
      <w:tr w:rsidR="00CA44A4" w:rsidTr="00E05241">
        <w:trPr>
          <w:trHeight w:hRule="exact" w:val="905"/>
          <w:jc w:val="center"/>
        </w:trPr>
        <w:tc>
          <w:tcPr>
            <w:tcW w:w="772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104" w:type="dxa"/>
            <w:gridSpan w:val="10"/>
            <w:vAlign w:val="center"/>
          </w:tcPr>
          <w:p w:rsidR="00CA44A4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="00BB14CD" w:rsidRPr="00BB14CD">
              <w:rPr>
                <w:rFonts w:ascii="宋体" w:eastAsia="宋体" w:hAnsi="宋体" w:cs="宋体" w:hint="eastAsia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2D2295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859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350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7C61CF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 w:rsidRPr="007C61CF">
              <w:rPr>
                <w:rFonts w:ascii="宋体" w:eastAsia="宋体" w:hAnsi="宋体"/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3" type="#_x0000_t62" style="position:absolute;left:0;text-align:left;margin-left:3.85pt;margin-top:8.65pt;width:315.75pt;height:88.75pt;z-index:251664384;mso-position-horizontal-relative:text;mso-position-vertical-relative:text" adj="-3626,1340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sz w:val="24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获奖情况：时间为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9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月至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内获的奖项，奖项按照级别（国家、省、市、学校）和重要程度排序，填写格式如：</w:t>
                        </w:r>
                        <w:r>
                          <w:rPr>
                            <w:rFonts w:ascii="Calibri" w:hAnsi="Calibri" w:cs="Times New Roman" w:hint="eastAsia"/>
                            <w:sz w:val="24"/>
                          </w:rPr>
                          <w:t> 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月，获第六届全国信息技术应用水平大赛三等奖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-201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学年度学院一等奖学金。颁奖单位按照公章填。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3802"/>
          <w:jc w:val="center"/>
        </w:trPr>
        <w:tc>
          <w:tcPr>
            <w:tcW w:w="772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7C61C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6" o:spid="_x0000_s1034" type="#_x0000_t62" style="position:absolute;left:0;text-align:left;margin-left:61.25pt;margin-top:13.25pt;width:253.75pt;height:136.2pt;z-index:251665408" adj="-8640,7604">
                  <v:stroke dashstyle="dash"/>
                  <v:textbox>
                    <w:txbxContent>
                      <w:p w:rsidR="00EF6C68" w:rsidRPr="001406A4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申请理由的填写要求：</w:t>
                        </w:r>
                      </w:p>
                      <w:p w:rsidR="00EF6C68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不要用书信体；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不要只</w:t>
                        </w:r>
                        <w:proofErr w:type="gramStart"/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列发表</w:t>
                        </w:r>
                        <w:proofErr w:type="gramEnd"/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的文章或成果；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3.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不需填写家庭经济情况。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不能附页。表格中“申请理由”栏的填写应当全面详实，能够如实反映个人学习成绩优异、家庭经济状况、社会实践、创新能力、综合素质等方面。</w:t>
                        </w:r>
                        <w:proofErr w:type="gramStart"/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字数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字数</w:t>
                        </w:r>
                        <w:proofErr w:type="gramEnd"/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要求必须大于或等于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个字符，且不能超过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00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个字符。</w:t>
                        </w:r>
                      </w:p>
                    </w:txbxContent>
                  </v:textbox>
                </v:shape>
              </w:pict>
            </w:r>
          </w:p>
          <w:p w:rsidR="00E05241" w:rsidRDefault="00E05241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E05241" w:rsidRDefault="00E05241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D11D7F" w:rsidRDefault="00D11D7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2B318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  <w:r w:rsidR="00D11D7F"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="002917DA"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 w:rsidR="002B3185">
              <w:rPr>
                <w:rFonts w:ascii="宋体" w:eastAsia="宋体" w:hAnsi="宋体" w:hint="eastAsia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2B3185">
              <w:rPr>
                <w:rFonts w:ascii="宋体" w:eastAsia="宋体" w:hAnsi="宋体" w:hint="eastAsia"/>
                <w:sz w:val="24"/>
              </w:rPr>
              <w:t>25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0F7E1F" w:rsidTr="00E05241">
        <w:trPr>
          <w:trHeight w:hRule="exact" w:val="2171"/>
          <w:jc w:val="center"/>
        </w:trPr>
        <w:tc>
          <w:tcPr>
            <w:tcW w:w="772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</w:t>
            </w:r>
            <w:r w:rsidR="00F653F8">
              <w:rPr>
                <w:rFonts w:ascii="宋体" w:eastAsia="宋体" w:hAnsi="宋体" w:hint="eastAsia"/>
                <w:sz w:val="24"/>
              </w:rPr>
              <w:t>7</w:t>
            </w:r>
            <w:r w:rsidR="00FD0FB3">
              <w:rPr>
                <w:rFonts w:ascii="宋体" w:eastAsia="宋体" w:hAnsi="宋体" w:hint="eastAsia"/>
                <w:sz w:val="24"/>
              </w:rPr>
              <w:t>-201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FD0FB3">
              <w:rPr>
                <w:rFonts w:ascii="宋体" w:eastAsia="宋体" w:hAnsi="宋体" w:hint="eastAsia"/>
                <w:sz w:val="24"/>
              </w:rPr>
              <w:t>学年度</w:t>
            </w:r>
            <w:r w:rsidR="002B3185">
              <w:rPr>
                <w:rFonts w:ascii="宋体" w:eastAsia="宋体" w:hAnsi="宋体" w:hint="eastAsia"/>
                <w:sz w:val="24"/>
              </w:rPr>
              <w:t>越战老兵</w:t>
            </w:r>
            <w:r w:rsidR="00FD0FB3">
              <w:rPr>
                <w:rFonts w:ascii="宋体" w:eastAsia="宋体" w:hAnsi="宋体" w:hint="eastAsia"/>
                <w:sz w:val="24"/>
              </w:rPr>
              <w:t>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7C61C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10" o:spid="_x0000_s1036" type="#_x0000_t62" style="position:absolute;left:0;text-align:left;margin-left:65.4pt;margin-top:10pt;width:214.2pt;height:31.3pt;z-index:251667456" adj="22639,-8764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院系公章应端正、居中下压、完整无缺损、印章用红色，必须清晰可见。</w:t>
                        </w:r>
                      </w:p>
                    </w:txbxContent>
                  </v:textbox>
                </v:shape>
              </w:pict>
            </w:r>
          </w:p>
          <w:p w:rsidR="000F7E1F" w:rsidRDefault="002917DA" w:rsidP="00F653F8">
            <w:pPr>
              <w:ind w:right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2B3185"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 w:rsidR="002B3185">
              <w:rPr>
                <w:rFonts w:ascii="宋体" w:eastAsia="宋体" w:hAnsi="宋体" w:hint="eastAsia"/>
                <w:sz w:val="24"/>
              </w:rPr>
              <w:t>31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F7E1F" w:rsidTr="00E05241">
        <w:trPr>
          <w:trHeight w:hRule="exact" w:val="2187"/>
          <w:jc w:val="center"/>
        </w:trPr>
        <w:tc>
          <w:tcPr>
            <w:tcW w:w="772" w:type="dxa"/>
            <w:vAlign w:val="center"/>
          </w:tcPr>
          <w:p w:rsidR="000F7E1F" w:rsidRDefault="000F7E1F" w:rsidP="006D501E">
            <w:pPr>
              <w:spacing w:beforeLines="5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104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CD7F5A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  <w:bookmarkStart w:id="1" w:name="OLE_LINK1"/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 w:rsidRPr="00CD7F5A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</w:t>
            </w:r>
            <w:r w:rsidR="002B3185">
              <w:rPr>
                <w:rFonts w:ascii="宋体" w:eastAsia="宋体" w:hAnsi="宋体" w:hint="eastAsia"/>
                <w:sz w:val="24"/>
              </w:rPr>
              <w:t>越战老兵</w:t>
            </w:r>
            <w:r>
              <w:rPr>
                <w:rFonts w:ascii="宋体" w:eastAsia="宋体" w:hAnsi="宋体" w:hint="eastAsia"/>
                <w:sz w:val="24"/>
              </w:rPr>
              <w:t>励志奖学金。</w:t>
            </w:r>
          </w:p>
          <w:bookmarkEnd w:id="1"/>
          <w:p w:rsidR="00FD0FB3" w:rsidRPr="002B3185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6D501E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2917DA" w:rsidP="00F653F8">
            <w:pPr>
              <w:widowControl/>
              <w:tabs>
                <w:tab w:val="left" w:pos="5247"/>
              </w:tabs>
              <w:ind w:right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2B3185">
              <w:rPr>
                <w:rFonts w:ascii="宋体" w:eastAsia="宋体" w:hAnsi="宋体" w:hint="eastAsia"/>
                <w:sz w:val="24"/>
              </w:rPr>
              <w:t>11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 w:rsidR="002B3185">
              <w:rPr>
                <w:rFonts w:ascii="宋体" w:eastAsia="宋体" w:hAnsi="宋体" w:hint="eastAsia"/>
                <w:sz w:val="24"/>
              </w:rPr>
              <w:t>15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</w:t>
      </w:r>
      <w:r w:rsidR="00F653F8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年版</w:t>
      </w:r>
    </w:p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8B" w:rsidRDefault="000C7D8B" w:rsidP="000F7E1F">
      <w:r>
        <w:separator/>
      </w:r>
    </w:p>
  </w:endnote>
  <w:endnote w:type="continuationSeparator" w:id="0">
    <w:p w:rsidR="000C7D8B" w:rsidRDefault="000C7D8B" w:rsidP="000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8B" w:rsidRDefault="000C7D8B" w:rsidP="000F7E1F">
      <w:r>
        <w:separator/>
      </w:r>
    </w:p>
  </w:footnote>
  <w:footnote w:type="continuationSeparator" w:id="0">
    <w:p w:rsidR="000C7D8B" w:rsidRDefault="000C7D8B" w:rsidP="000F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7D2C"/>
    <w:rsid w:val="00025EB0"/>
    <w:rsid w:val="000618EC"/>
    <w:rsid w:val="000C7D8B"/>
    <w:rsid w:val="000F7E1F"/>
    <w:rsid w:val="002917DA"/>
    <w:rsid w:val="002B3185"/>
    <w:rsid w:val="002D2295"/>
    <w:rsid w:val="003A3D26"/>
    <w:rsid w:val="003C0029"/>
    <w:rsid w:val="004C51CC"/>
    <w:rsid w:val="00527DE0"/>
    <w:rsid w:val="00557437"/>
    <w:rsid w:val="00666292"/>
    <w:rsid w:val="006D501E"/>
    <w:rsid w:val="00777B32"/>
    <w:rsid w:val="007C61CF"/>
    <w:rsid w:val="008421A7"/>
    <w:rsid w:val="008E0314"/>
    <w:rsid w:val="00965839"/>
    <w:rsid w:val="00A02E7F"/>
    <w:rsid w:val="00AB16A9"/>
    <w:rsid w:val="00B12C67"/>
    <w:rsid w:val="00B85CF0"/>
    <w:rsid w:val="00BB14CD"/>
    <w:rsid w:val="00BD015F"/>
    <w:rsid w:val="00BE4C2C"/>
    <w:rsid w:val="00C0715F"/>
    <w:rsid w:val="00CA44A4"/>
    <w:rsid w:val="00CD7F5A"/>
    <w:rsid w:val="00D11D7F"/>
    <w:rsid w:val="00DB03DF"/>
    <w:rsid w:val="00E05241"/>
    <w:rsid w:val="00E3243E"/>
    <w:rsid w:val="00EF6C68"/>
    <w:rsid w:val="00F653F8"/>
    <w:rsid w:val="00FB4D81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5" type="callout" idref="#_x0000_s1033"/>
        <o:r id="V:Rule7" type="callout" idref="#AutoShape 6"/>
        <o:r id="V:Rule9" type="callout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9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谢彩丽</cp:lastModifiedBy>
  <cp:revision>3</cp:revision>
  <cp:lastPrinted>2017-09-06T00:33:00Z</cp:lastPrinted>
  <dcterms:created xsi:type="dcterms:W3CDTF">2018-10-19T04:06:00Z</dcterms:created>
  <dcterms:modified xsi:type="dcterms:W3CDTF">2018-10-19T04:10:00Z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